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F3212" w14:textId="77777777" w:rsidR="0002402F" w:rsidRPr="00E90D19" w:rsidRDefault="0002402F" w:rsidP="0002402F">
      <w:pPr>
        <w:pStyle w:val="Heading2"/>
        <w:spacing w:after="120"/>
        <w:jc w:val="both"/>
        <w:rPr>
          <w:rFonts w:asciiTheme="minorHAnsi" w:hAnsiTheme="minorHAnsi"/>
          <w:sz w:val="24"/>
          <w:szCs w:val="24"/>
          <w:lang w:val="en-GB"/>
        </w:rPr>
      </w:pPr>
      <w:bookmarkStart w:id="0" w:name="_GoBack"/>
      <w:bookmarkEnd w:id="0"/>
      <w:r w:rsidRPr="00E90D19">
        <w:rPr>
          <w:rFonts w:asciiTheme="minorHAnsi" w:hAnsiTheme="minorHAnsi"/>
          <w:sz w:val="24"/>
          <w:szCs w:val="24"/>
          <w:lang w:val="en-GB"/>
        </w:rPr>
        <w:t xml:space="preserve">Annex 2. Indicative list of </w:t>
      </w:r>
      <w:r w:rsidRPr="00A76614">
        <w:rPr>
          <w:rFonts w:asciiTheme="minorHAnsi" w:hAnsiTheme="minorHAnsi"/>
          <w:sz w:val="24"/>
          <w:szCs w:val="24"/>
          <w:lang w:val="en-GB"/>
        </w:rPr>
        <w:t xml:space="preserve">main stakeholders </w:t>
      </w:r>
      <w:r>
        <w:rPr>
          <w:rFonts w:asciiTheme="minorHAnsi" w:hAnsiTheme="minorHAnsi"/>
          <w:sz w:val="24"/>
          <w:szCs w:val="24"/>
          <w:lang w:val="en-GB"/>
        </w:rPr>
        <w:t>to be interviewed</w:t>
      </w:r>
      <w:r w:rsidRPr="00A76614">
        <w:rPr>
          <w:rFonts w:asciiTheme="minorHAnsi" w:hAnsiTheme="minorHAnsi"/>
          <w:sz w:val="24"/>
          <w:szCs w:val="24"/>
          <w:lang w:val="en-GB"/>
        </w:rPr>
        <w:t xml:space="preserve"> in evaluation</w:t>
      </w:r>
      <w:r w:rsidRPr="00E90D19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14:paraId="048CD7A0" w14:textId="77777777" w:rsidR="0085408B" w:rsidRDefault="0085408B" w:rsidP="008E563F">
      <w:pPr>
        <w:spacing w:after="0" w:line="240" w:lineRule="auto"/>
        <w:rPr>
          <w:rFonts w:cstheme="minorHAnsi"/>
          <w:b/>
          <w:bCs/>
        </w:rPr>
      </w:pPr>
    </w:p>
    <w:p w14:paraId="53B05E36" w14:textId="795D1F76" w:rsidR="00CC0133" w:rsidRPr="008E563F" w:rsidRDefault="00CC0133" w:rsidP="008E563F">
      <w:pPr>
        <w:spacing w:after="0" w:line="240" w:lineRule="auto"/>
        <w:rPr>
          <w:rFonts w:cstheme="minorHAnsi"/>
          <w:b/>
          <w:bCs/>
        </w:rPr>
      </w:pPr>
      <w:r w:rsidRPr="008E563F">
        <w:rPr>
          <w:rFonts w:cstheme="minorHAnsi"/>
          <w:b/>
          <w:bCs/>
        </w:rPr>
        <w:t>Bosnia and Herzegovina</w:t>
      </w:r>
    </w:p>
    <w:p w14:paraId="3FA0A48C" w14:textId="2A38BC04" w:rsidR="0002402F" w:rsidRDefault="00CC0133" w:rsidP="008E5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E563F">
        <w:rPr>
          <w:rFonts w:asciiTheme="minorHAnsi" w:hAnsiTheme="minorHAnsi" w:cstheme="minorHAnsi"/>
          <w:sz w:val="22"/>
          <w:szCs w:val="22"/>
        </w:rPr>
        <w:t>Presidency of Bosnia and Herzegovina</w:t>
      </w:r>
    </w:p>
    <w:p w14:paraId="6DACC67B" w14:textId="74CCD8B4" w:rsidR="000C1451" w:rsidRDefault="000C1451" w:rsidP="008E5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Faculty of Political Sciences in Sarajevo</w:t>
      </w:r>
    </w:p>
    <w:p w14:paraId="71A26E4B" w14:textId="4E1C5640" w:rsidR="000C1451" w:rsidRDefault="000C1451" w:rsidP="008E5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CSO </w:t>
      </w:r>
      <w:r w:rsidR="00BA3977">
        <w:rPr>
          <w:rFonts w:asciiTheme="minorHAnsi" w:hAnsiTheme="minorHAnsi" w:cstheme="minorHAnsi"/>
          <w:sz w:val="22"/>
          <w:szCs w:val="22"/>
        </w:rPr>
        <w:t>“Center for Promotion of Civil Society”</w:t>
      </w:r>
    </w:p>
    <w:p w14:paraId="3025B9BB" w14:textId="720CEC1C" w:rsidR="00BA3977" w:rsidRDefault="00BA3977" w:rsidP="008E5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CSO “</w:t>
      </w:r>
      <w:proofErr w:type="spellStart"/>
      <w:r>
        <w:rPr>
          <w:rFonts w:asciiTheme="minorHAnsi" w:hAnsiTheme="minorHAnsi" w:cstheme="minorHAnsi"/>
          <w:sz w:val="22"/>
          <w:szCs w:val="22"/>
        </w:rPr>
        <w:t>Vive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zene</w:t>
      </w:r>
      <w:proofErr w:type="spellEnd"/>
      <w:r>
        <w:rPr>
          <w:rFonts w:asciiTheme="minorHAnsi" w:hAnsiTheme="minorHAnsi" w:cstheme="minorHAnsi"/>
          <w:sz w:val="22"/>
          <w:szCs w:val="22"/>
        </w:rPr>
        <w:t>”</w:t>
      </w:r>
    </w:p>
    <w:p w14:paraId="5312A398" w14:textId="33B0CADA" w:rsidR="008E563F" w:rsidRDefault="00BA3977" w:rsidP="008E5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CSO “Laboratorium”</w:t>
      </w:r>
    </w:p>
    <w:p w14:paraId="2062D8BA" w14:textId="4E6F6A7B" w:rsidR="00DE02EA" w:rsidRDefault="00DE02EA" w:rsidP="008E5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CSO “Genesis”</w:t>
      </w:r>
    </w:p>
    <w:p w14:paraId="545DB80E" w14:textId="77777777" w:rsidR="00DE02EA" w:rsidRDefault="00DE02EA" w:rsidP="008E5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Grant beneficiaries:</w:t>
      </w:r>
    </w:p>
    <w:p w14:paraId="2354D4B7" w14:textId="2FD24D3B" w:rsidR="00DE02EA" w:rsidRPr="00DE02EA" w:rsidRDefault="00DE02EA" w:rsidP="008E5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CSO “Association of visually impaired </w:t>
      </w:r>
      <w:proofErr w:type="gramStart"/>
      <w:r>
        <w:rPr>
          <w:rFonts w:asciiTheme="minorHAnsi" w:hAnsiTheme="minorHAnsi" w:cstheme="minorHAnsi"/>
          <w:sz w:val="22"/>
          <w:szCs w:val="22"/>
        </w:rPr>
        <w:t>persons</w:t>
      </w:r>
      <w:r>
        <w:rPr>
          <w:rFonts w:asciiTheme="minorHAnsi" w:hAnsiTheme="minorHAnsi" w:cstheme="minorHAnsi"/>
          <w:sz w:val="22"/>
          <w:szCs w:val="22"/>
          <w:lang w:val="bs-Latn-BA"/>
        </w:rPr>
        <w:t>“ Tuzla</w:t>
      </w:r>
      <w:proofErr w:type="gramEnd"/>
    </w:p>
    <w:p w14:paraId="604ABCFF" w14:textId="5269524B" w:rsidR="00DE02EA" w:rsidRPr="00DE02EA" w:rsidRDefault="00DE02EA" w:rsidP="008E5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Bosnian Cultural Center</w:t>
      </w:r>
    </w:p>
    <w:p w14:paraId="2D86DA91" w14:textId="22A0EFB4" w:rsidR="00DE02EA" w:rsidRPr="00DE02EA" w:rsidRDefault="00DE02EA" w:rsidP="008E5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CSO Nevid teatar</w:t>
      </w:r>
    </w:p>
    <w:p w14:paraId="13189F0A" w14:textId="2D78627E" w:rsidR="00DE02EA" w:rsidRPr="00DE02EA" w:rsidRDefault="00DE02EA" w:rsidP="008E5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CSO „Maja“ Kravica</w:t>
      </w:r>
    </w:p>
    <w:p w14:paraId="7E6742BA" w14:textId="14B122CD" w:rsidR="00DE02EA" w:rsidRPr="00DE02EA" w:rsidRDefault="00DE02EA" w:rsidP="008E5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CSO „East West Center“</w:t>
      </w:r>
    </w:p>
    <w:p w14:paraId="6A90DBD3" w14:textId="3AB84030" w:rsidR="00DE02EA" w:rsidRPr="00DE02EA" w:rsidRDefault="00DE02EA" w:rsidP="008E5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Museum of Modern Art of Republika Srpska</w:t>
      </w:r>
    </w:p>
    <w:p w14:paraId="4983576A" w14:textId="114F5BFD" w:rsidR="00DE02EA" w:rsidRDefault="00DE02EA" w:rsidP="008E5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Secondary School </w:t>
      </w:r>
      <w:proofErr w:type="spellStart"/>
      <w:r>
        <w:rPr>
          <w:rFonts w:asciiTheme="minorHAnsi" w:hAnsiTheme="minorHAnsi" w:cstheme="minorHAnsi"/>
          <w:sz w:val="22"/>
          <w:szCs w:val="22"/>
        </w:rPr>
        <w:t>Tešanj</w:t>
      </w:r>
      <w:proofErr w:type="spellEnd"/>
    </w:p>
    <w:p w14:paraId="2C88A472" w14:textId="1FDC0878" w:rsidR="00DE02EA" w:rsidRDefault="0085408B" w:rsidP="008E5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Center for promotion of voluntarism </w:t>
      </w:r>
      <w:r w:rsidR="003B0E74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CROA</w:t>
      </w:r>
    </w:p>
    <w:p w14:paraId="573DB3C4" w14:textId="77777777" w:rsidR="003B0E74" w:rsidRDefault="003B0E74" w:rsidP="003B0E74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1026040E">
        <w:rPr>
          <w:rFonts w:asciiTheme="minorHAnsi" w:hAnsiTheme="minorHAnsi" w:cstheme="minorBidi"/>
          <w:sz w:val="22"/>
          <w:szCs w:val="22"/>
        </w:rPr>
        <w:t xml:space="preserve">At least 10 </w:t>
      </w:r>
      <w:r>
        <w:rPr>
          <w:rFonts w:asciiTheme="minorHAnsi" w:hAnsiTheme="minorHAnsi" w:cstheme="minorBidi"/>
          <w:sz w:val="22"/>
          <w:szCs w:val="22"/>
        </w:rPr>
        <w:t xml:space="preserve">individual </w:t>
      </w:r>
      <w:r w:rsidRPr="1026040E">
        <w:rPr>
          <w:rFonts w:asciiTheme="minorHAnsi" w:hAnsiTheme="minorHAnsi" w:cstheme="minorBidi"/>
          <w:sz w:val="22"/>
          <w:szCs w:val="22"/>
        </w:rPr>
        <w:t xml:space="preserve">beneficiaries, 2-3 from each activity </w:t>
      </w:r>
    </w:p>
    <w:p w14:paraId="1305E8DB" w14:textId="77777777" w:rsidR="003B0E74" w:rsidRPr="00DE02EA" w:rsidRDefault="003B0E74" w:rsidP="003B0E74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7797A353" w14:textId="2885CF9E" w:rsidR="008E563F" w:rsidRPr="008E563F" w:rsidRDefault="00CC0133" w:rsidP="008E563F">
      <w:pPr>
        <w:spacing w:after="0" w:line="240" w:lineRule="auto"/>
        <w:rPr>
          <w:rFonts w:cstheme="minorHAnsi"/>
          <w:b/>
          <w:bCs/>
        </w:rPr>
      </w:pPr>
      <w:r w:rsidRPr="008E563F">
        <w:rPr>
          <w:rFonts w:cstheme="minorHAnsi"/>
          <w:b/>
          <w:bCs/>
        </w:rPr>
        <w:t>Montenegro</w:t>
      </w:r>
    </w:p>
    <w:p w14:paraId="307A99A5" w14:textId="174F93AA" w:rsidR="008E563F" w:rsidRPr="008E563F" w:rsidRDefault="008E563F" w:rsidP="008E5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E563F">
        <w:rPr>
          <w:rFonts w:asciiTheme="minorHAnsi" w:hAnsiTheme="minorHAnsi" w:cstheme="minorHAnsi"/>
          <w:sz w:val="22"/>
          <w:szCs w:val="22"/>
        </w:rPr>
        <w:t xml:space="preserve">Ministry of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8E563F">
        <w:rPr>
          <w:rFonts w:asciiTheme="minorHAnsi" w:hAnsiTheme="minorHAnsi" w:cstheme="minorHAnsi"/>
          <w:sz w:val="22"/>
          <w:szCs w:val="22"/>
        </w:rPr>
        <w:t>oreign Affairs</w:t>
      </w:r>
    </w:p>
    <w:p w14:paraId="62E0A311" w14:textId="7A884F25" w:rsidR="008E563F" w:rsidRPr="00351BFA" w:rsidRDefault="00406D45" w:rsidP="1026040E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b/>
          <w:bCs/>
          <w:sz w:val="22"/>
          <w:szCs w:val="22"/>
        </w:rPr>
      </w:pPr>
      <w:r w:rsidRPr="1026040E">
        <w:rPr>
          <w:rFonts w:asciiTheme="minorHAnsi" w:hAnsiTheme="minorHAnsi" w:cstheme="minorBidi"/>
          <w:sz w:val="22"/>
          <w:szCs w:val="22"/>
        </w:rPr>
        <w:t>Ministr</w:t>
      </w:r>
      <w:r w:rsidR="00351BFA" w:rsidRPr="1026040E">
        <w:rPr>
          <w:rFonts w:asciiTheme="minorHAnsi" w:hAnsiTheme="minorHAnsi" w:cstheme="minorBidi"/>
          <w:sz w:val="22"/>
          <w:szCs w:val="22"/>
        </w:rPr>
        <w:t xml:space="preserve">y of </w:t>
      </w:r>
      <w:r w:rsidR="0055293A" w:rsidRPr="1026040E">
        <w:rPr>
          <w:rFonts w:asciiTheme="minorHAnsi" w:hAnsiTheme="minorHAnsi" w:cstheme="minorBidi"/>
          <w:sz w:val="22"/>
          <w:szCs w:val="22"/>
        </w:rPr>
        <w:t>Education</w:t>
      </w:r>
      <w:r w:rsidR="7A48AC2D" w:rsidRPr="1026040E">
        <w:rPr>
          <w:rFonts w:asciiTheme="minorHAnsi" w:hAnsiTheme="minorHAnsi" w:cstheme="minorBidi"/>
          <w:sz w:val="22"/>
          <w:szCs w:val="22"/>
        </w:rPr>
        <w:t xml:space="preserve">, </w:t>
      </w:r>
      <w:r w:rsidR="00351BFA" w:rsidRPr="1026040E">
        <w:rPr>
          <w:rFonts w:asciiTheme="minorHAnsi" w:hAnsiTheme="minorHAnsi" w:cstheme="minorBidi"/>
          <w:sz w:val="22"/>
          <w:szCs w:val="22"/>
        </w:rPr>
        <w:t>Culture</w:t>
      </w:r>
      <w:r w:rsidR="653CFAA9" w:rsidRPr="1026040E">
        <w:rPr>
          <w:rFonts w:asciiTheme="minorHAnsi" w:hAnsiTheme="minorHAnsi" w:cstheme="minorBidi"/>
          <w:sz w:val="22"/>
          <w:szCs w:val="22"/>
        </w:rPr>
        <w:t>, Science and Sports</w:t>
      </w:r>
    </w:p>
    <w:p w14:paraId="6F01A81D" w14:textId="3622285A" w:rsidR="00351BFA" w:rsidRPr="00351BFA" w:rsidRDefault="00351BFA" w:rsidP="1026040E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b/>
          <w:bCs/>
          <w:sz w:val="22"/>
          <w:szCs w:val="22"/>
        </w:rPr>
      </w:pPr>
      <w:r w:rsidRPr="1026040E">
        <w:rPr>
          <w:rFonts w:asciiTheme="minorHAnsi" w:hAnsiTheme="minorHAnsi" w:cstheme="minorBidi"/>
          <w:sz w:val="22"/>
          <w:szCs w:val="22"/>
        </w:rPr>
        <w:t xml:space="preserve">Ministry of </w:t>
      </w:r>
      <w:r w:rsidR="56406D18" w:rsidRPr="1026040E">
        <w:rPr>
          <w:rFonts w:asciiTheme="minorHAnsi" w:hAnsiTheme="minorHAnsi" w:cstheme="minorBidi"/>
          <w:sz w:val="22"/>
          <w:szCs w:val="22"/>
        </w:rPr>
        <w:t>Justice and Human rights</w:t>
      </w:r>
    </w:p>
    <w:p w14:paraId="410B3AA7" w14:textId="02152016" w:rsidR="00351BFA" w:rsidRPr="0055293A" w:rsidRDefault="0055293A" w:rsidP="008E5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Faculty of Political Sciences in Podgorica</w:t>
      </w:r>
    </w:p>
    <w:p w14:paraId="7F7CAD7A" w14:textId="1D236996" w:rsidR="0055293A" w:rsidRPr="0055293A" w:rsidRDefault="0055293A" w:rsidP="1026040E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b/>
          <w:bCs/>
          <w:sz w:val="22"/>
          <w:szCs w:val="22"/>
        </w:rPr>
      </w:pPr>
      <w:r w:rsidRPr="1026040E">
        <w:rPr>
          <w:rFonts w:asciiTheme="minorHAnsi" w:hAnsiTheme="minorHAnsi" w:cstheme="minorBidi"/>
          <w:sz w:val="22"/>
          <w:szCs w:val="22"/>
        </w:rPr>
        <w:t>CSO “</w:t>
      </w:r>
      <w:r w:rsidR="57FB0491" w:rsidRPr="1026040E">
        <w:rPr>
          <w:rFonts w:asciiTheme="minorHAnsi" w:hAnsiTheme="minorHAnsi" w:cstheme="minorBidi"/>
          <w:sz w:val="22"/>
          <w:szCs w:val="22"/>
        </w:rPr>
        <w:t>Digitalizuj.me</w:t>
      </w:r>
      <w:r w:rsidRPr="1026040E">
        <w:rPr>
          <w:rFonts w:asciiTheme="minorHAnsi" w:hAnsiTheme="minorHAnsi" w:cstheme="minorBidi"/>
          <w:sz w:val="22"/>
          <w:szCs w:val="22"/>
        </w:rPr>
        <w:t>”</w:t>
      </w:r>
    </w:p>
    <w:p w14:paraId="25841E58" w14:textId="170667CA" w:rsidR="360D3EC3" w:rsidRDefault="360D3EC3" w:rsidP="1026040E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1026040E">
        <w:rPr>
          <w:rFonts w:asciiTheme="minorHAnsi" w:hAnsiTheme="minorHAnsi" w:cstheme="minorBidi"/>
          <w:sz w:val="22"/>
          <w:szCs w:val="22"/>
        </w:rPr>
        <w:t xml:space="preserve">CSO </w:t>
      </w:r>
      <w:r w:rsidR="0000179C">
        <w:rPr>
          <w:rFonts w:asciiTheme="minorHAnsi" w:hAnsiTheme="minorHAnsi" w:cstheme="minorBidi"/>
          <w:sz w:val="22"/>
          <w:szCs w:val="22"/>
        </w:rPr>
        <w:t>“</w:t>
      </w:r>
      <w:r w:rsidRPr="1026040E">
        <w:rPr>
          <w:rFonts w:asciiTheme="minorHAnsi" w:hAnsiTheme="minorHAnsi" w:cstheme="minorBidi"/>
          <w:sz w:val="22"/>
          <w:szCs w:val="22"/>
        </w:rPr>
        <w:t>Red Cross</w:t>
      </w:r>
      <w:r w:rsidR="0000179C">
        <w:rPr>
          <w:rFonts w:asciiTheme="minorHAnsi" w:hAnsiTheme="minorHAnsi" w:cstheme="minorBidi"/>
          <w:sz w:val="22"/>
          <w:szCs w:val="22"/>
        </w:rPr>
        <w:t>”</w:t>
      </w:r>
    </w:p>
    <w:p w14:paraId="3DB09D57" w14:textId="2826D9D6" w:rsidR="360D3EC3" w:rsidRDefault="360D3EC3" w:rsidP="1026040E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1026040E">
        <w:rPr>
          <w:rFonts w:asciiTheme="minorHAnsi" w:hAnsiTheme="minorHAnsi" w:cstheme="minorBidi"/>
          <w:sz w:val="22"/>
          <w:szCs w:val="22"/>
        </w:rPr>
        <w:t xml:space="preserve">CSO </w:t>
      </w:r>
      <w:r w:rsidR="0000179C">
        <w:rPr>
          <w:rFonts w:asciiTheme="minorHAnsi" w:hAnsiTheme="minorHAnsi" w:cstheme="minorBidi"/>
          <w:sz w:val="22"/>
          <w:szCs w:val="22"/>
        </w:rPr>
        <w:t>“</w:t>
      </w:r>
      <w:r w:rsidRPr="1026040E">
        <w:rPr>
          <w:rFonts w:asciiTheme="minorHAnsi" w:hAnsiTheme="minorHAnsi" w:cstheme="minorBidi"/>
          <w:sz w:val="22"/>
          <w:szCs w:val="22"/>
        </w:rPr>
        <w:t>SOS Phone</w:t>
      </w:r>
      <w:r w:rsidR="0000179C">
        <w:rPr>
          <w:rFonts w:asciiTheme="minorHAnsi" w:hAnsiTheme="minorHAnsi" w:cstheme="minorBidi"/>
          <w:sz w:val="22"/>
          <w:szCs w:val="22"/>
        </w:rPr>
        <w:t>”</w:t>
      </w:r>
      <w:r w:rsidRPr="1026040E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1026040E">
        <w:rPr>
          <w:rFonts w:asciiTheme="minorHAnsi" w:hAnsiTheme="minorHAnsi" w:cstheme="minorBidi"/>
          <w:sz w:val="22"/>
          <w:szCs w:val="22"/>
        </w:rPr>
        <w:t>Niksic</w:t>
      </w:r>
      <w:proofErr w:type="spellEnd"/>
    </w:p>
    <w:p w14:paraId="18D86399" w14:textId="13DC7AA2" w:rsidR="360D3EC3" w:rsidRDefault="360D3EC3" w:rsidP="1026040E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1026040E">
        <w:rPr>
          <w:rFonts w:asciiTheme="minorHAnsi" w:hAnsiTheme="minorHAnsi" w:cstheme="minorBidi"/>
          <w:sz w:val="22"/>
          <w:szCs w:val="22"/>
        </w:rPr>
        <w:t xml:space="preserve">CSO </w:t>
      </w:r>
      <w:r w:rsidR="0000179C">
        <w:rPr>
          <w:rFonts w:asciiTheme="minorHAnsi" w:hAnsiTheme="minorHAnsi" w:cstheme="minorBidi"/>
          <w:sz w:val="22"/>
          <w:szCs w:val="22"/>
        </w:rPr>
        <w:t>“</w:t>
      </w:r>
      <w:r w:rsidRPr="1026040E">
        <w:rPr>
          <w:rFonts w:asciiTheme="minorHAnsi" w:hAnsiTheme="minorHAnsi" w:cstheme="minorBidi"/>
          <w:sz w:val="22"/>
          <w:szCs w:val="22"/>
        </w:rPr>
        <w:t>Eco Centre</w:t>
      </w:r>
      <w:r w:rsidR="0000179C">
        <w:rPr>
          <w:rFonts w:asciiTheme="minorHAnsi" w:hAnsiTheme="minorHAnsi" w:cstheme="minorBidi"/>
          <w:sz w:val="22"/>
          <w:szCs w:val="22"/>
        </w:rPr>
        <w:t>”</w:t>
      </w:r>
      <w:r w:rsidRPr="1026040E">
        <w:rPr>
          <w:rFonts w:asciiTheme="minorHAnsi" w:hAnsiTheme="minorHAnsi" w:cstheme="minorBidi"/>
          <w:sz w:val="22"/>
          <w:szCs w:val="22"/>
        </w:rPr>
        <w:t xml:space="preserve"> Delfin Kotor</w:t>
      </w:r>
    </w:p>
    <w:p w14:paraId="2FB266F3" w14:textId="0BF7DA2F" w:rsidR="360D3EC3" w:rsidRDefault="360D3EC3" w:rsidP="1026040E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proofErr w:type="gramStart"/>
      <w:r w:rsidRPr="1026040E">
        <w:rPr>
          <w:rFonts w:asciiTheme="minorHAnsi" w:hAnsiTheme="minorHAnsi" w:cstheme="minorBidi"/>
          <w:sz w:val="22"/>
          <w:szCs w:val="22"/>
        </w:rPr>
        <w:t xml:space="preserve">CSO  </w:t>
      </w:r>
      <w:r w:rsidR="0000179C">
        <w:rPr>
          <w:rFonts w:asciiTheme="minorHAnsi" w:hAnsiTheme="minorHAnsi" w:cstheme="minorBidi"/>
          <w:sz w:val="22"/>
          <w:szCs w:val="22"/>
        </w:rPr>
        <w:t>“</w:t>
      </w:r>
      <w:proofErr w:type="gramEnd"/>
      <w:r w:rsidRPr="1026040E">
        <w:rPr>
          <w:rFonts w:asciiTheme="minorHAnsi" w:hAnsiTheme="minorHAnsi" w:cstheme="minorBidi"/>
          <w:sz w:val="22"/>
          <w:szCs w:val="22"/>
        </w:rPr>
        <w:t>Prazan Prostor</w:t>
      </w:r>
      <w:r w:rsidR="0000179C">
        <w:rPr>
          <w:rFonts w:asciiTheme="minorHAnsi" w:hAnsiTheme="minorHAnsi" w:cstheme="minorBidi"/>
          <w:sz w:val="22"/>
          <w:szCs w:val="22"/>
        </w:rPr>
        <w:t>”</w:t>
      </w:r>
    </w:p>
    <w:p w14:paraId="212F3E1E" w14:textId="15C5853B" w:rsidR="360D3EC3" w:rsidRDefault="360D3EC3" w:rsidP="1026040E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6C9A737D">
        <w:rPr>
          <w:rFonts w:asciiTheme="minorHAnsi" w:hAnsiTheme="minorHAnsi" w:cstheme="minorBidi"/>
          <w:sz w:val="22"/>
          <w:szCs w:val="22"/>
        </w:rPr>
        <w:t xml:space="preserve">CSO </w:t>
      </w:r>
      <w:r w:rsidR="3166FC0D" w:rsidRPr="6C9A737D">
        <w:rPr>
          <w:rFonts w:asciiTheme="minorHAnsi" w:hAnsiTheme="minorHAnsi" w:cstheme="minorBidi"/>
          <w:sz w:val="22"/>
          <w:szCs w:val="22"/>
        </w:rPr>
        <w:t xml:space="preserve"> </w:t>
      </w:r>
      <w:r w:rsidR="0000179C">
        <w:rPr>
          <w:rFonts w:asciiTheme="minorHAnsi" w:hAnsiTheme="minorHAnsi" w:cstheme="minorBidi"/>
          <w:sz w:val="22"/>
          <w:szCs w:val="22"/>
        </w:rPr>
        <w:t>“</w:t>
      </w:r>
      <w:proofErr w:type="spellStart"/>
      <w:r w:rsidRPr="6C9A737D">
        <w:rPr>
          <w:rFonts w:asciiTheme="minorHAnsi" w:hAnsiTheme="minorHAnsi" w:cstheme="minorBidi"/>
          <w:sz w:val="22"/>
          <w:szCs w:val="22"/>
        </w:rPr>
        <w:t>Djeca</w:t>
      </w:r>
      <w:proofErr w:type="spellEnd"/>
      <w:r w:rsidRPr="6C9A737D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6C9A737D">
        <w:rPr>
          <w:rFonts w:asciiTheme="minorHAnsi" w:hAnsiTheme="minorHAnsi" w:cstheme="minorBidi"/>
          <w:sz w:val="22"/>
          <w:szCs w:val="22"/>
        </w:rPr>
        <w:t>Crne</w:t>
      </w:r>
      <w:proofErr w:type="spellEnd"/>
      <w:r w:rsidRPr="6C9A737D">
        <w:rPr>
          <w:rFonts w:asciiTheme="minorHAnsi" w:hAnsiTheme="minorHAnsi" w:cstheme="minorBidi"/>
          <w:sz w:val="22"/>
          <w:szCs w:val="22"/>
        </w:rPr>
        <w:t xml:space="preserve"> Gore</w:t>
      </w:r>
      <w:r w:rsidR="0000179C">
        <w:rPr>
          <w:rFonts w:asciiTheme="minorHAnsi" w:hAnsiTheme="minorHAnsi" w:cstheme="minorBidi"/>
          <w:sz w:val="22"/>
          <w:szCs w:val="22"/>
        </w:rPr>
        <w:t>”</w:t>
      </w:r>
    </w:p>
    <w:p w14:paraId="5560B70F" w14:textId="6410E09D" w:rsidR="39396D68" w:rsidRDefault="39396D68" w:rsidP="1026040E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1026040E">
        <w:rPr>
          <w:rFonts w:asciiTheme="minorHAnsi" w:hAnsiTheme="minorHAnsi" w:cstheme="minorBidi"/>
          <w:sz w:val="22"/>
          <w:szCs w:val="22"/>
        </w:rPr>
        <w:t xml:space="preserve">At least 10 </w:t>
      </w:r>
      <w:r w:rsidR="00DE02EA">
        <w:rPr>
          <w:rFonts w:asciiTheme="minorHAnsi" w:hAnsiTheme="minorHAnsi" w:cstheme="minorBidi"/>
          <w:sz w:val="22"/>
          <w:szCs w:val="22"/>
        </w:rPr>
        <w:t xml:space="preserve">individual </w:t>
      </w:r>
      <w:r w:rsidRPr="1026040E">
        <w:rPr>
          <w:rFonts w:asciiTheme="minorHAnsi" w:hAnsiTheme="minorHAnsi" w:cstheme="minorBidi"/>
          <w:sz w:val="22"/>
          <w:szCs w:val="22"/>
        </w:rPr>
        <w:t xml:space="preserve">beneficiaries, 2-3 from each activity </w:t>
      </w:r>
    </w:p>
    <w:p w14:paraId="3800F0B0" w14:textId="77777777" w:rsidR="0055293A" w:rsidRPr="008E563F" w:rsidRDefault="0055293A" w:rsidP="0055293A">
      <w:pPr>
        <w:pStyle w:val="ListParagraph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3B930B32" w14:textId="13215429" w:rsidR="00CC0133" w:rsidRPr="0055293A" w:rsidRDefault="00CC0133" w:rsidP="008E563F">
      <w:pPr>
        <w:spacing w:after="0" w:line="240" w:lineRule="auto"/>
        <w:rPr>
          <w:rFonts w:cstheme="minorHAnsi"/>
          <w:b/>
          <w:bCs/>
        </w:rPr>
      </w:pPr>
    </w:p>
    <w:p w14:paraId="00A657F4" w14:textId="05B06D7A" w:rsidR="00CC0133" w:rsidRPr="0055293A" w:rsidRDefault="00CC0133" w:rsidP="008E563F">
      <w:pPr>
        <w:spacing w:after="0" w:line="240" w:lineRule="auto"/>
        <w:rPr>
          <w:rFonts w:cstheme="minorHAnsi"/>
          <w:b/>
          <w:bCs/>
        </w:rPr>
      </w:pPr>
      <w:r w:rsidRPr="0055293A">
        <w:rPr>
          <w:rFonts w:cstheme="minorHAnsi"/>
          <w:b/>
          <w:bCs/>
        </w:rPr>
        <w:t>Republic of Serbia</w:t>
      </w:r>
    </w:p>
    <w:p w14:paraId="5C6486C8" w14:textId="3FBCBEFB" w:rsidR="0055293A" w:rsidRPr="0055293A" w:rsidRDefault="63F57023" w:rsidP="7EA50120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b/>
          <w:bCs/>
          <w:sz w:val="22"/>
          <w:szCs w:val="22"/>
        </w:rPr>
      </w:pPr>
      <w:r w:rsidRPr="7EA50120">
        <w:rPr>
          <w:rFonts w:asciiTheme="minorHAnsi" w:hAnsiTheme="minorHAnsi" w:cstheme="minorBidi"/>
          <w:sz w:val="22"/>
          <w:szCs w:val="22"/>
        </w:rPr>
        <w:t>Office of the President</w:t>
      </w:r>
    </w:p>
    <w:p w14:paraId="512764C5" w14:textId="1E430580" w:rsidR="005A46EC" w:rsidRPr="005A46EC" w:rsidRDefault="0055293A" w:rsidP="005A46E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Ministry of Foreign Affairs</w:t>
      </w:r>
    </w:p>
    <w:p w14:paraId="0C36CD47" w14:textId="43B68DBD" w:rsidR="005A46EC" w:rsidRPr="005A46EC" w:rsidRDefault="0E5B7208" w:rsidP="7EA50120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b/>
          <w:bCs/>
          <w:sz w:val="22"/>
          <w:szCs w:val="22"/>
        </w:rPr>
      </w:pPr>
      <w:r w:rsidRPr="7EA50120">
        <w:rPr>
          <w:rFonts w:asciiTheme="minorHAnsi" w:hAnsiTheme="minorHAnsi" w:cstheme="minorBidi"/>
          <w:sz w:val="22"/>
          <w:szCs w:val="22"/>
        </w:rPr>
        <w:t xml:space="preserve">Ministry of Education and </w:t>
      </w:r>
      <w:r w:rsidR="2AD040CA" w:rsidRPr="7EA50120">
        <w:rPr>
          <w:rFonts w:asciiTheme="minorHAnsi" w:hAnsiTheme="minorHAnsi" w:cstheme="minorBidi"/>
          <w:sz w:val="22"/>
          <w:szCs w:val="22"/>
        </w:rPr>
        <w:t xml:space="preserve">Ministry of </w:t>
      </w:r>
      <w:r w:rsidR="3E848333" w:rsidRPr="7EA50120">
        <w:rPr>
          <w:rFonts w:asciiTheme="minorHAnsi" w:hAnsiTheme="minorHAnsi" w:cstheme="minorBidi"/>
          <w:sz w:val="22"/>
          <w:szCs w:val="22"/>
        </w:rPr>
        <w:t xml:space="preserve">Information and </w:t>
      </w:r>
      <w:r w:rsidRPr="7EA50120">
        <w:rPr>
          <w:rFonts w:asciiTheme="minorHAnsi" w:hAnsiTheme="minorHAnsi" w:cstheme="minorBidi"/>
          <w:sz w:val="22"/>
          <w:szCs w:val="22"/>
        </w:rPr>
        <w:t>Culture</w:t>
      </w:r>
    </w:p>
    <w:p w14:paraId="535B907A" w14:textId="27E811E0" w:rsidR="005A46EC" w:rsidRPr="005A46EC" w:rsidRDefault="005A46EC" w:rsidP="1DFD8626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b/>
          <w:bCs/>
          <w:sz w:val="22"/>
          <w:szCs w:val="22"/>
        </w:rPr>
      </w:pPr>
      <w:r w:rsidRPr="1DFD8626">
        <w:rPr>
          <w:rFonts w:asciiTheme="minorHAnsi" w:hAnsiTheme="minorHAnsi" w:cstheme="minorBidi"/>
          <w:sz w:val="22"/>
          <w:szCs w:val="22"/>
        </w:rPr>
        <w:t>Ministry of Youth</w:t>
      </w:r>
      <w:r w:rsidR="01304850" w:rsidRPr="1DFD8626">
        <w:rPr>
          <w:rFonts w:asciiTheme="minorHAnsi" w:hAnsiTheme="minorHAnsi" w:cstheme="minorBidi"/>
          <w:sz w:val="22"/>
          <w:szCs w:val="22"/>
        </w:rPr>
        <w:t xml:space="preserve"> and Sports</w:t>
      </w:r>
    </w:p>
    <w:p w14:paraId="72149917" w14:textId="2B57F517" w:rsidR="005A46EC" w:rsidRPr="005A46EC" w:rsidRDefault="005A46EC" w:rsidP="005A46E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Faculty of Political Sciences in Belgrade</w:t>
      </w:r>
    </w:p>
    <w:p w14:paraId="68622EEC" w14:textId="3070C219" w:rsidR="005A46EC" w:rsidRPr="00DE02EA" w:rsidRDefault="0E5B7208" w:rsidP="7EA50120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sz w:val="22"/>
          <w:szCs w:val="22"/>
          <w:lang w:val="de-AT"/>
        </w:rPr>
      </w:pPr>
      <w:r w:rsidRPr="00DE02EA">
        <w:rPr>
          <w:rFonts w:asciiTheme="minorHAnsi" w:hAnsiTheme="minorHAnsi" w:cstheme="minorBidi"/>
          <w:sz w:val="22"/>
          <w:szCs w:val="22"/>
          <w:lang w:val="de-AT"/>
        </w:rPr>
        <w:t>CSO</w:t>
      </w:r>
      <w:r w:rsidR="19DC88F7" w:rsidRPr="00DE02EA">
        <w:rPr>
          <w:rFonts w:asciiTheme="minorHAnsi" w:hAnsiTheme="minorHAnsi" w:cstheme="minorBidi"/>
          <w:sz w:val="22"/>
          <w:szCs w:val="22"/>
          <w:lang w:val="de-AT"/>
        </w:rPr>
        <w:t>s</w:t>
      </w:r>
      <w:r w:rsidRPr="00DE02EA">
        <w:rPr>
          <w:rFonts w:asciiTheme="minorHAnsi" w:hAnsiTheme="minorHAnsi" w:cstheme="minorBidi"/>
          <w:sz w:val="22"/>
          <w:szCs w:val="22"/>
          <w:lang w:val="de-AT"/>
        </w:rPr>
        <w:t xml:space="preserve"> </w:t>
      </w:r>
      <w:r w:rsidR="7492D72A" w:rsidRPr="00DE02EA">
        <w:rPr>
          <w:rFonts w:asciiTheme="minorHAnsi" w:hAnsiTheme="minorHAnsi" w:cstheme="minorBidi"/>
          <w:sz w:val="22"/>
          <w:szCs w:val="22"/>
          <w:lang w:val="de-AT"/>
        </w:rPr>
        <w:t xml:space="preserve">MODS, KOMS, </w:t>
      </w:r>
      <w:r w:rsidR="43D57163" w:rsidRPr="00DE02EA">
        <w:rPr>
          <w:rFonts w:asciiTheme="minorHAnsi" w:hAnsiTheme="minorHAnsi" w:cstheme="minorBidi"/>
          <w:sz w:val="22"/>
          <w:szCs w:val="22"/>
          <w:lang w:val="de-AT"/>
        </w:rPr>
        <w:t xml:space="preserve">Nova Iskra, BCHR, </w:t>
      </w:r>
      <w:r w:rsidR="2347AA09" w:rsidRPr="00DE02EA">
        <w:rPr>
          <w:rFonts w:asciiTheme="minorHAnsi" w:hAnsiTheme="minorHAnsi" w:cstheme="minorBidi"/>
          <w:sz w:val="22"/>
          <w:szCs w:val="22"/>
          <w:lang w:val="de-AT"/>
        </w:rPr>
        <w:t>Naceta</w:t>
      </w:r>
      <w:r w:rsidR="6ECE6E39" w:rsidRPr="00DE02EA">
        <w:rPr>
          <w:rFonts w:asciiTheme="minorHAnsi" w:hAnsiTheme="minorHAnsi" w:cstheme="minorBidi"/>
          <w:sz w:val="22"/>
          <w:szCs w:val="22"/>
          <w:lang w:val="de-AT"/>
        </w:rPr>
        <w:t>, Grupa Hajde da/Grupa 484</w:t>
      </w:r>
    </w:p>
    <w:p w14:paraId="39227E91" w14:textId="75264DAD" w:rsidR="008A0AAD" w:rsidRPr="003B0E74" w:rsidRDefault="008A0AAD" w:rsidP="005A46E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CSO “Belgrade Fund for Political Excellence”</w:t>
      </w:r>
    </w:p>
    <w:p w14:paraId="73693C9C" w14:textId="77777777" w:rsidR="003B0E74" w:rsidRDefault="003B0E74" w:rsidP="003B0E74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1026040E">
        <w:rPr>
          <w:rFonts w:asciiTheme="minorHAnsi" w:hAnsiTheme="minorHAnsi" w:cstheme="minorBidi"/>
          <w:sz w:val="22"/>
          <w:szCs w:val="22"/>
        </w:rPr>
        <w:t xml:space="preserve">At least 10 </w:t>
      </w:r>
      <w:r>
        <w:rPr>
          <w:rFonts w:asciiTheme="minorHAnsi" w:hAnsiTheme="minorHAnsi" w:cstheme="minorBidi"/>
          <w:sz w:val="22"/>
          <w:szCs w:val="22"/>
        </w:rPr>
        <w:t xml:space="preserve">individual </w:t>
      </w:r>
      <w:r w:rsidRPr="1026040E">
        <w:rPr>
          <w:rFonts w:asciiTheme="minorHAnsi" w:hAnsiTheme="minorHAnsi" w:cstheme="minorBidi"/>
          <w:sz w:val="22"/>
          <w:szCs w:val="22"/>
        </w:rPr>
        <w:t xml:space="preserve">beneficiaries, 2-3 from each activity </w:t>
      </w:r>
    </w:p>
    <w:p w14:paraId="597EE021" w14:textId="77777777" w:rsidR="003B0E74" w:rsidRPr="005A46EC" w:rsidRDefault="003B0E74" w:rsidP="003B0E74">
      <w:pPr>
        <w:pStyle w:val="ListParagraph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27269220" w14:textId="77777777" w:rsidR="005A46EC" w:rsidRPr="005A46EC" w:rsidRDefault="005A46EC" w:rsidP="005B56A4">
      <w:pPr>
        <w:pStyle w:val="ListParagraph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4A00AFB6" w14:textId="77777777" w:rsidR="001D1F83" w:rsidRPr="0055293A" w:rsidRDefault="001D1F83" w:rsidP="00E344FF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185103C0" w14:textId="77777777" w:rsidR="001D1F83" w:rsidRPr="00DE02EA" w:rsidRDefault="001D1F83" w:rsidP="00E344FF">
      <w:pPr>
        <w:pStyle w:val="ListParagraph"/>
        <w:ind w:left="360"/>
        <w:rPr>
          <w:rFonts w:asciiTheme="minorHAnsi" w:hAnsiTheme="minorHAnsi" w:cstheme="minorHAnsi"/>
          <w:sz w:val="22"/>
          <w:szCs w:val="22"/>
          <w:lang w:val="bs-Latn-BA"/>
        </w:rPr>
      </w:pPr>
    </w:p>
    <w:sectPr w:rsidR="001D1F83" w:rsidRPr="00DE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341EE36" w16cex:dateUtc="2021-01-03T18:01:00Z"/>
  <w16cex:commentExtensible w16cex:durableId="1DCE4F7E" w16cex:dateUtc="2021-01-05T13:25:26.84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5042A"/>
    <w:multiLevelType w:val="hybridMultilevel"/>
    <w:tmpl w:val="C674F602"/>
    <w:lvl w:ilvl="0" w:tplc="E5BCEAC6">
      <w:start w:val="12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02F"/>
    <w:rsid w:val="0000179C"/>
    <w:rsid w:val="0002402F"/>
    <w:rsid w:val="00033089"/>
    <w:rsid w:val="000C1451"/>
    <w:rsid w:val="001D1F83"/>
    <w:rsid w:val="00246A1F"/>
    <w:rsid w:val="00351BFA"/>
    <w:rsid w:val="003B0E74"/>
    <w:rsid w:val="00406D45"/>
    <w:rsid w:val="004D4EFF"/>
    <w:rsid w:val="0055293A"/>
    <w:rsid w:val="005A46EC"/>
    <w:rsid w:val="005B56A4"/>
    <w:rsid w:val="0069522E"/>
    <w:rsid w:val="0085408B"/>
    <w:rsid w:val="008A0AAD"/>
    <w:rsid w:val="008E563F"/>
    <w:rsid w:val="00BA3977"/>
    <w:rsid w:val="00CC0133"/>
    <w:rsid w:val="00D81B37"/>
    <w:rsid w:val="00DE02EA"/>
    <w:rsid w:val="00E344FF"/>
    <w:rsid w:val="00FE5058"/>
    <w:rsid w:val="01304850"/>
    <w:rsid w:val="0B5292EB"/>
    <w:rsid w:val="0E5B7208"/>
    <w:rsid w:val="1026040E"/>
    <w:rsid w:val="19DC88F7"/>
    <w:rsid w:val="1DFD8626"/>
    <w:rsid w:val="1FB39E00"/>
    <w:rsid w:val="2011B42D"/>
    <w:rsid w:val="22BA899D"/>
    <w:rsid w:val="2347AA09"/>
    <w:rsid w:val="278603F2"/>
    <w:rsid w:val="2AD040CA"/>
    <w:rsid w:val="3166FC0D"/>
    <w:rsid w:val="341F2A93"/>
    <w:rsid w:val="34B3DAA0"/>
    <w:rsid w:val="360D3EC3"/>
    <w:rsid w:val="39396D68"/>
    <w:rsid w:val="3DC6A767"/>
    <w:rsid w:val="3E848333"/>
    <w:rsid w:val="3FCA9169"/>
    <w:rsid w:val="40638ECC"/>
    <w:rsid w:val="43D57163"/>
    <w:rsid w:val="4537DA5A"/>
    <w:rsid w:val="56406D18"/>
    <w:rsid w:val="57FB0491"/>
    <w:rsid w:val="5BAF708B"/>
    <w:rsid w:val="5BC96FD1"/>
    <w:rsid w:val="5FDDE32E"/>
    <w:rsid w:val="6390F97E"/>
    <w:rsid w:val="63F57023"/>
    <w:rsid w:val="653CFAA9"/>
    <w:rsid w:val="65F65A85"/>
    <w:rsid w:val="6B65B4E4"/>
    <w:rsid w:val="6C9A737D"/>
    <w:rsid w:val="6ECE6E39"/>
    <w:rsid w:val="7492D72A"/>
    <w:rsid w:val="77FCE0D8"/>
    <w:rsid w:val="7A48AC2D"/>
    <w:rsid w:val="7C9B226E"/>
    <w:rsid w:val="7EA5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60EC9"/>
  <w15:chartTrackingRefBased/>
  <w15:docId w15:val="{0065FBE5-CEBD-412B-877D-2B6CAEBA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0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2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240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List Paragraph (numbered (a)),List Paragraph Char Char Char,Use Case List Paragraph,List Paragraph2,Bullets,List Paragraph1,Lapis Bulleted List,Dot pt,F5 List Paragraph,No Spacing1,Indicator Text,Numbered Para 1,Bullet 1,List Paragraph12"/>
    <w:basedOn w:val="Normal"/>
    <w:link w:val="ListParagraphChar"/>
    <w:uiPriority w:val="3"/>
    <w:qFormat/>
    <w:rsid w:val="000240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Bullets Char,List Paragraph1 Char,Lapis Bulleted List Char,Dot pt Char,F5 List Paragraph Char,No Spacing1 Char"/>
    <w:basedOn w:val="DefaultParagraphFont"/>
    <w:link w:val="ListParagraph"/>
    <w:uiPriority w:val="3"/>
    <w:qFormat/>
    <w:locked/>
    <w:rsid w:val="0002402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8/08/relationships/commentsExtensible" Target="commentsExtensible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B67CEA357854EB8EB33AC192816B0" ma:contentTypeVersion="4" ma:contentTypeDescription="Create a new document." ma:contentTypeScope="" ma:versionID="8b6fe9be6f40782f9e9fb8b0881e8248">
  <xsd:schema xmlns:xsd="http://www.w3.org/2001/XMLSchema" xmlns:xs="http://www.w3.org/2001/XMLSchema" xmlns:p="http://schemas.microsoft.com/office/2006/metadata/properties" xmlns:ns2="de777af5-75c5-4059-8842-b3ca2d118c77" xmlns:ns3="dbd56bf6-bf48-461f-918b-aafd7f8c5cdd" targetNamespace="http://schemas.microsoft.com/office/2006/metadata/properties" ma:root="true" ma:fieldsID="d87820e1f0774ac125ccf7e0fafccead" ns2:_="" ns3:_="">
    <xsd:import namespace="de777af5-75c5-4059-8842-b3ca2d118c77"/>
    <xsd:import namespace="dbd56bf6-bf48-461f-918b-aafd7f8c5cd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56bf6-bf48-461f-918b-aafd7f8c5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32JKWRRJAUXM-998274524-1229</_dlc_DocId>
    <_dlc_DocIdUrl xmlns="de777af5-75c5-4059-8842-b3ca2d118c77">
      <Url>https://undp.sharepoint.com/teams/BIH/GS/_layouts/15/DocIdRedir.aspx?ID=32JKWRRJAUXM-998274524-1229</Url>
      <Description>32JKWRRJAUXM-998274524-1229</Description>
    </_dlc_DocIdUrl>
  </documentManagement>
</p:properties>
</file>

<file path=customXml/itemProps1.xml><?xml version="1.0" encoding="utf-8"?>
<ds:datastoreItem xmlns:ds="http://schemas.openxmlformats.org/officeDocument/2006/customXml" ds:itemID="{98236CF8-5AD6-47F1-B43C-65AA8C4C11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BEC2CE-8DAE-497A-B61B-C47C6137A8C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848AA4F-ADA1-47CC-AFA4-4BE55B2F4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dbd56bf6-bf48-461f-918b-aafd7f8c5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E606A8-28AA-4FBD-94E3-7AF92777611B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Marjan Banduka</cp:lastModifiedBy>
  <cp:revision>2</cp:revision>
  <dcterms:created xsi:type="dcterms:W3CDTF">2021-01-11T11:46:00Z</dcterms:created>
  <dcterms:modified xsi:type="dcterms:W3CDTF">2021-01-11T11:46:00Z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0x010100D4AB67CEA357854EB8EB33AC192816B0</vt:lpwstr>
  </property>
  <property fmtid="{D5CDD505-2E9C-101B-9397-08002B2CF9AE}" pid="3" name="_dlc_DocIdItemGuid">
    <vt:lpwstr>3edbc8ac-c57d-409e-8de4-f8f2afacb549</vt:lpwstr>
  </property>
</Properties>
</file>